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EA8BA" w14:textId="77777777" w:rsidR="000728B5" w:rsidRDefault="00140D70">
      <w:pPr>
        <w:ind w:right="-72"/>
        <w:jc w:val="both"/>
        <w:rPr>
          <w:sz w:val="28"/>
        </w:rPr>
      </w:pPr>
      <w:r>
        <w:rPr>
          <w:sz w:val="28"/>
        </w:rPr>
        <w:t xml:space="preserve">Applying for jobs involves demonstrating as clear a match as possible between your experience, skills and personal qualities and the employer's requirements.  </w:t>
      </w:r>
    </w:p>
    <w:p w14:paraId="784EA8BB" w14:textId="77777777" w:rsidR="000728B5" w:rsidRDefault="000728B5">
      <w:pPr>
        <w:ind w:right="-72"/>
        <w:jc w:val="both"/>
        <w:rPr>
          <w:sz w:val="20"/>
        </w:rPr>
      </w:pPr>
    </w:p>
    <w:p w14:paraId="784EA8BC" w14:textId="631DF5DC" w:rsidR="000728B5" w:rsidRDefault="009727CC">
      <w:pPr>
        <w:ind w:right="-72"/>
        <w:jc w:val="both"/>
        <w:rPr>
          <w:b/>
          <w:sz w:val="28"/>
        </w:rPr>
      </w:pPr>
      <w:r>
        <w:rPr>
          <w:b/>
          <w:sz w:val="28"/>
        </w:rPr>
        <w:t>M</w:t>
      </w:r>
      <w:r w:rsidR="00140D70">
        <w:rPr>
          <w:b/>
          <w:sz w:val="28"/>
        </w:rPr>
        <w:t>ost employers are looking for</w:t>
      </w:r>
    </w:p>
    <w:p w14:paraId="784EA8BD" w14:textId="77777777" w:rsidR="000728B5" w:rsidRDefault="000728B5">
      <w:pPr>
        <w:ind w:right="-72"/>
        <w:jc w:val="both"/>
        <w:rPr>
          <w:sz w:val="12"/>
        </w:rPr>
      </w:pPr>
    </w:p>
    <w:p w14:paraId="784EA8BE" w14:textId="77777777" w:rsidR="000728B5" w:rsidRDefault="00140D70">
      <w:pPr>
        <w:spacing w:after="60"/>
        <w:ind w:right="-72"/>
        <w:rPr>
          <w:sz w:val="28"/>
        </w:rPr>
      </w:pPr>
      <w:r>
        <w:rPr>
          <w:sz w:val="28"/>
        </w:rPr>
        <w:sym w:font="Symbol" w:char="F0B7"/>
      </w:r>
      <w:r>
        <w:rPr>
          <w:sz w:val="28"/>
        </w:rPr>
        <w:t xml:space="preserve"> a thorough understanding of the job</w:t>
      </w:r>
    </w:p>
    <w:p w14:paraId="784EA8BF" w14:textId="77777777" w:rsidR="000728B5" w:rsidRDefault="00140D70">
      <w:pPr>
        <w:spacing w:after="60"/>
        <w:ind w:right="-72"/>
        <w:rPr>
          <w:sz w:val="28"/>
        </w:rPr>
      </w:pPr>
      <w:r>
        <w:rPr>
          <w:sz w:val="28"/>
        </w:rPr>
        <w:sym w:font="Symbol" w:char="F0B7"/>
      </w:r>
      <w:r>
        <w:rPr>
          <w:sz w:val="28"/>
        </w:rPr>
        <w:t xml:space="preserve"> reliability, the ability to get on with people and to learn from experience</w:t>
      </w:r>
    </w:p>
    <w:p w14:paraId="784EA8C0" w14:textId="77777777" w:rsidR="000728B5" w:rsidRDefault="00140D70">
      <w:pPr>
        <w:spacing w:after="60"/>
        <w:ind w:right="-72"/>
        <w:rPr>
          <w:sz w:val="28"/>
        </w:rPr>
      </w:pPr>
      <w:r>
        <w:rPr>
          <w:sz w:val="28"/>
        </w:rPr>
        <w:sym w:font="Symbol" w:char="F0B7"/>
      </w:r>
      <w:r>
        <w:rPr>
          <w:sz w:val="28"/>
        </w:rPr>
        <w:t xml:space="preserve"> a clear interest and enthusiasm for the job</w:t>
      </w:r>
    </w:p>
    <w:p w14:paraId="784EA8C1" w14:textId="77777777" w:rsidR="000728B5" w:rsidRDefault="00140D70">
      <w:pPr>
        <w:spacing w:after="60"/>
        <w:ind w:right="-72"/>
        <w:rPr>
          <w:sz w:val="28"/>
        </w:rPr>
      </w:pPr>
      <w:r>
        <w:rPr>
          <w:sz w:val="28"/>
        </w:rPr>
        <w:sym w:font="Symbol" w:char="F0B7"/>
      </w:r>
      <w:r>
        <w:t xml:space="preserve"> </w:t>
      </w:r>
      <w:r>
        <w:rPr>
          <w:sz w:val="28"/>
        </w:rPr>
        <w:t>relevant</w:t>
      </w:r>
      <w:r>
        <w:t xml:space="preserve"> </w:t>
      </w:r>
      <w:r>
        <w:rPr>
          <w:sz w:val="28"/>
        </w:rPr>
        <w:t>experience, specialist skills and qualifications if required</w:t>
      </w:r>
    </w:p>
    <w:p w14:paraId="784EA8C2" w14:textId="77777777" w:rsidR="000728B5" w:rsidRDefault="000728B5">
      <w:pPr>
        <w:ind w:right="-72"/>
        <w:jc w:val="both"/>
        <w:rPr>
          <w:sz w:val="32"/>
        </w:rPr>
      </w:pPr>
    </w:p>
    <w:p w14:paraId="784EA8C3" w14:textId="76BD1672" w:rsidR="000728B5" w:rsidRDefault="009727CC">
      <w:pPr>
        <w:ind w:right="-72"/>
        <w:jc w:val="both"/>
        <w:rPr>
          <w:b/>
          <w:sz w:val="28"/>
        </w:rPr>
      </w:pPr>
      <w:r>
        <w:rPr>
          <w:b/>
          <w:sz w:val="28"/>
        </w:rPr>
        <w:t>T</w:t>
      </w:r>
      <w:r w:rsidR="00140D70">
        <w:rPr>
          <w:b/>
          <w:sz w:val="28"/>
        </w:rPr>
        <w:t>he practical tasks of applying for work, include</w:t>
      </w:r>
    </w:p>
    <w:p w14:paraId="784EA8C4" w14:textId="77777777" w:rsidR="000728B5" w:rsidRDefault="000728B5">
      <w:pPr>
        <w:ind w:right="-72"/>
        <w:jc w:val="both"/>
        <w:rPr>
          <w:sz w:val="12"/>
        </w:rPr>
      </w:pPr>
    </w:p>
    <w:p w14:paraId="784EA8C5" w14:textId="77777777" w:rsidR="000728B5" w:rsidRDefault="00140D70">
      <w:pPr>
        <w:ind w:right="-72"/>
        <w:jc w:val="both"/>
        <w:rPr>
          <w:sz w:val="28"/>
        </w:rPr>
      </w:pPr>
      <w:r>
        <w:rPr>
          <w:sz w:val="28"/>
        </w:rPr>
        <w:sym w:font="Symbol" w:char="F0B7"/>
      </w:r>
      <w:r>
        <w:rPr>
          <w:sz w:val="28"/>
        </w:rPr>
        <w:t xml:space="preserve"> finding out as much as you can about the job and the employer is important - you may be able to talk to someone informally before you attend for interview or find out more about the employer through company literature, newspaper articles etc...</w:t>
      </w:r>
    </w:p>
    <w:p w14:paraId="784EA8C6" w14:textId="77777777" w:rsidR="000728B5" w:rsidRDefault="000728B5">
      <w:pPr>
        <w:ind w:right="-72"/>
        <w:jc w:val="both"/>
        <w:rPr>
          <w:sz w:val="10"/>
        </w:rPr>
      </w:pPr>
    </w:p>
    <w:p w14:paraId="784EA8C7" w14:textId="77777777" w:rsidR="000728B5" w:rsidRDefault="00140D70">
      <w:pPr>
        <w:ind w:right="-72"/>
        <w:jc w:val="both"/>
        <w:rPr>
          <w:sz w:val="28"/>
        </w:rPr>
      </w:pPr>
      <w:r>
        <w:rPr>
          <w:sz w:val="28"/>
        </w:rPr>
        <w:sym w:font="Symbol" w:char="F0B7"/>
      </w:r>
      <w:r>
        <w:rPr>
          <w:sz w:val="28"/>
        </w:rPr>
        <w:t xml:space="preserve"> writing a brief but informative letter of application in response to an advert</w:t>
      </w:r>
    </w:p>
    <w:p w14:paraId="784EA8C8" w14:textId="77777777" w:rsidR="000728B5" w:rsidRDefault="000728B5">
      <w:pPr>
        <w:ind w:right="-72"/>
        <w:jc w:val="both"/>
        <w:rPr>
          <w:sz w:val="10"/>
        </w:rPr>
      </w:pPr>
    </w:p>
    <w:p w14:paraId="784EA8C9" w14:textId="77777777" w:rsidR="000728B5" w:rsidRDefault="00140D70">
      <w:pPr>
        <w:ind w:right="-72"/>
        <w:jc w:val="both"/>
        <w:rPr>
          <w:sz w:val="28"/>
        </w:rPr>
      </w:pPr>
      <w:r>
        <w:rPr>
          <w:sz w:val="28"/>
        </w:rPr>
        <w:sym w:font="Symbol" w:char="F0B7"/>
      </w:r>
      <w:r>
        <w:rPr>
          <w:sz w:val="28"/>
        </w:rPr>
        <w:t xml:space="preserve"> filling in application forms clearly and fully</w:t>
      </w:r>
    </w:p>
    <w:p w14:paraId="784EA8CA" w14:textId="77777777" w:rsidR="000728B5" w:rsidRDefault="000728B5">
      <w:pPr>
        <w:ind w:right="-72"/>
        <w:jc w:val="both"/>
        <w:rPr>
          <w:sz w:val="10"/>
        </w:rPr>
      </w:pPr>
    </w:p>
    <w:p w14:paraId="784EA8CB" w14:textId="77777777" w:rsidR="000728B5" w:rsidRDefault="00140D70">
      <w:pPr>
        <w:ind w:right="-72"/>
        <w:jc w:val="both"/>
        <w:rPr>
          <w:sz w:val="28"/>
        </w:rPr>
      </w:pPr>
      <w:r>
        <w:rPr>
          <w:sz w:val="28"/>
        </w:rPr>
        <w:sym w:font="Symbol" w:char="F0B7"/>
      </w:r>
      <w:r>
        <w:rPr>
          <w:sz w:val="28"/>
        </w:rPr>
        <w:t xml:space="preserve"> preparing a concise, well-designed and tailored CV</w:t>
      </w:r>
    </w:p>
    <w:p w14:paraId="784EA8CC" w14:textId="77777777" w:rsidR="000728B5" w:rsidRDefault="000728B5">
      <w:pPr>
        <w:ind w:right="-72"/>
        <w:jc w:val="both"/>
        <w:rPr>
          <w:sz w:val="10"/>
        </w:rPr>
      </w:pPr>
    </w:p>
    <w:p w14:paraId="784EA8CD" w14:textId="77777777" w:rsidR="000728B5" w:rsidRDefault="00140D70">
      <w:pPr>
        <w:ind w:right="-72"/>
        <w:jc w:val="both"/>
        <w:rPr>
          <w:sz w:val="28"/>
        </w:rPr>
      </w:pPr>
      <w:r>
        <w:rPr>
          <w:sz w:val="28"/>
        </w:rPr>
        <w:sym w:font="Symbol" w:char="F0B7"/>
      </w:r>
      <w:r>
        <w:rPr>
          <w:sz w:val="28"/>
        </w:rPr>
        <w:t xml:space="preserve"> writing speculative letters and sending them to employers together with your CV</w:t>
      </w:r>
    </w:p>
    <w:p w14:paraId="784EA8CE" w14:textId="77777777" w:rsidR="000728B5" w:rsidRDefault="000728B5">
      <w:pPr>
        <w:ind w:right="-72"/>
        <w:jc w:val="both"/>
        <w:rPr>
          <w:sz w:val="10"/>
        </w:rPr>
      </w:pPr>
    </w:p>
    <w:p w14:paraId="784EA8CF" w14:textId="77777777" w:rsidR="000728B5" w:rsidRDefault="00140D70">
      <w:pPr>
        <w:ind w:right="-72"/>
        <w:jc w:val="both"/>
        <w:rPr>
          <w:sz w:val="28"/>
        </w:rPr>
      </w:pPr>
      <w:r>
        <w:rPr>
          <w:sz w:val="28"/>
        </w:rPr>
        <w:sym w:font="Symbol" w:char="F0B7"/>
      </w:r>
      <w:r>
        <w:rPr>
          <w:sz w:val="28"/>
        </w:rPr>
        <w:t xml:space="preserve"> phoning a company in response to an advert or on the off-chance that there may be a vacancy - always think about what you want to say in advance and have your CV to hand</w:t>
      </w:r>
    </w:p>
    <w:p w14:paraId="784EA8D0" w14:textId="77777777" w:rsidR="000728B5" w:rsidRDefault="000728B5">
      <w:pPr>
        <w:ind w:right="-72"/>
        <w:jc w:val="both"/>
        <w:rPr>
          <w:sz w:val="10"/>
        </w:rPr>
      </w:pPr>
    </w:p>
    <w:p w14:paraId="784EA8D1" w14:textId="77777777" w:rsidR="000728B5" w:rsidRDefault="00140D70">
      <w:pPr>
        <w:ind w:right="-72"/>
        <w:jc w:val="both"/>
        <w:rPr>
          <w:sz w:val="28"/>
        </w:rPr>
      </w:pPr>
      <w:r>
        <w:rPr>
          <w:sz w:val="28"/>
        </w:rPr>
        <w:sym w:font="Symbol" w:char="F0B7"/>
      </w:r>
      <w:r>
        <w:rPr>
          <w:sz w:val="28"/>
        </w:rPr>
        <w:t xml:space="preserve"> attending interviews, having prepared some thoughts on why the job appeals to you and what strengths and skills you have to offer</w:t>
      </w:r>
    </w:p>
    <w:p w14:paraId="784EA8D2" w14:textId="77777777" w:rsidR="000728B5" w:rsidRDefault="000728B5">
      <w:pPr>
        <w:ind w:right="-72"/>
        <w:jc w:val="both"/>
        <w:rPr>
          <w:sz w:val="32"/>
        </w:rPr>
      </w:pPr>
    </w:p>
    <w:p w14:paraId="784EA8D3" w14:textId="2B6FC33A" w:rsidR="000728B5" w:rsidRDefault="009727CC">
      <w:pPr>
        <w:ind w:right="-72"/>
        <w:jc w:val="both"/>
        <w:rPr>
          <w:b/>
          <w:sz w:val="28"/>
        </w:rPr>
      </w:pPr>
      <w:r>
        <w:rPr>
          <w:b/>
          <w:sz w:val="28"/>
        </w:rPr>
        <w:t>A</w:t>
      </w:r>
      <w:bookmarkStart w:id="0" w:name="_GoBack"/>
      <w:bookmarkEnd w:id="0"/>
      <w:r w:rsidR="00140D70">
        <w:rPr>
          <w:b/>
          <w:sz w:val="28"/>
        </w:rPr>
        <w:t>dditional notes</w:t>
      </w:r>
    </w:p>
    <w:p w14:paraId="784EA8D4" w14:textId="77777777" w:rsidR="000728B5" w:rsidRDefault="000728B5">
      <w:pPr>
        <w:ind w:right="-72"/>
        <w:jc w:val="both"/>
        <w:rPr>
          <w:sz w:val="12"/>
        </w:rPr>
      </w:pPr>
    </w:p>
    <w:p w14:paraId="784EA8D5" w14:textId="77777777" w:rsidR="000728B5" w:rsidRDefault="00140D70">
      <w:pPr>
        <w:ind w:right="-72"/>
        <w:jc w:val="both"/>
        <w:rPr>
          <w:sz w:val="16"/>
        </w:rPr>
      </w:pPr>
      <w:r>
        <w:rPr>
          <w:sz w:val="28"/>
        </w:rPr>
        <w:sym w:font="Symbol" w:char="F0B7"/>
      </w:r>
      <w:r>
        <w:rPr>
          <w:sz w:val="28"/>
        </w:rPr>
        <w:t xml:space="preserve">  numerous books have been written offering detailed advice on the above - </w:t>
      </w:r>
    </w:p>
    <w:p w14:paraId="784EA8D6" w14:textId="77777777" w:rsidR="000728B5" w:rsidRDefault="00140D70">
      <w:pPr>
        <w:ind w:right="-72"/>
        <w:jc w:val="both"/>
        <w:rPr>
          <w:sz w:val="28"/>
        </w:rPr>
      </w:pPr>
      <w:r>
        <w:rPr>
          <w:sz w:val="28"/>
        </w:rPr>
        <w:sym w:font="Symbol" w:char="F0B7"/>
      </w:r>
      <w:r>
        <w:rPr>
          <w:sz w:val="28"/>
        </w:rPr>
        <w:t xml:space="preserve">  staff recruitment and selection is not an entirely rational process - whilst many of those applying for a job will have the necessary skills and experience, the successful applicant may be chosen on the grounds of purely personal preferences and prejudices</w:t>
      </w:r>
    </w:p>
    <w:p w14:paraId="784EA8D7" w14:textId="77777777" w:rsidR="000728B5" w:rsidRDefault="000728B5">
      <w:pPr>
        <w:ind w:right="-72"/>
        <w:jc w:val="both"/>
        <w:rPr>
          <w:sz w:val="10"/>
        </w:rPr>
      </w:pPr>
    </w:p>
    <w:p w14:paraId="784EA8D8" w14:textId="77777777" w:rsidR="000728B5" w:rsidRDefault="00140D70">
      <w:pPr>
        <w:ind w:right="-79"/>
        <w:jc w:val="both"/>
        <w:rPr>
          <w:b/>
          <w:sz w:val="28"/>
        </w:rPr>
      </w:pPr>
      <w:r>
        <w:rPr>
          <w:sz w:val="28"/>
        </w:rPr>
        <w:sym w:font="Symbol" w:char="F0B7"/>
      </w:r>
      <w:r>
        <w:rPr>
          <w:sz w:val="28"/>
        </w:rPr>
        <w:t xml:space="preserve">  in the current economic climate many people cannot find paid work or are forced to work well below their abilities and aspirations.  It is important that we don't blame ourselves for things beyond our control and that we make the most of our talents and live our lives as fully as we can.</w:t>
      </w:r>
    </w:p>
    <w:sectPr w:rsidR="000728B5">
      <w:headerReference w:type="even" r:id="rId6"/>
      <w:headerReference w:type="default" r:id="rId7"/>
      <w:footerReference w:type="even" r:id="rId8"/>
      <w:footerReference w:type="default" r:id="rId9"/>
      <w:headerReference w:type="first" r:id="rId10"/>
      <w:footerReference w:type="first" r:id="rId11"/>
      <w:pgSz w:w="11909" w:h="16834" w:code="9"/>
      <w:pgMar w:top="720" w:right="1008" w:bottom="720" w:left="100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EA8DB" w14:textId="77777777" w:rsidR="00345735" w:rsidRDefault="00345735">
      <w:r>
        <w:separator/>
      </w:r>
    </w:p>
  </w:endnote>
  <w:endnote w:type="continuationSeparator" w:id="0">
    <w:p w14:paraId="784EA8DC" w14:textId="77777777" w:rsidR="00345735" w:rsidRDefault="0034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A8DF" w14:textId="77777777" w:rsidR="000728B5" w:rsidRDefault="00072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A8E0" w14:textId="77777777" w:rsidR="000728B5" w:rsidRDefault="000728B5">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A8E2" w14:textId="77777777" w:rsidR="000728B5" w:rsidRDefault="00072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EA8D9" w14:textId="77777777" w:rsidR="00345735" w:rsidRDefault="00345735">
      <w:r>
        <w:separator/>
      </w:r>
    </w:p>
  </w:footnote>
  <w:footnote w:type="continuationSeparator" w:id="0">
    <w:p w14:paraId="784EA8DA" w14:textId="77777777" w:rsidR="00345735" w:rsidRDefault="0034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A8DD" w14:textId="77777777" w:rsidR="000728B5" w:rsidRDefault="00072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A8DE" w14:textId="77777777" w:rsidR="000728B5" w:rsidRDefault="000728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A8E1" w14:textId="77777777" w:rsidR="000728B5" w:rsidRDefault="000728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70"/>
    <w:rsid w:val="000728B5"/>
    <w:rsid w:val="00140D70"/>
    <w:rsid w:val="00345735"/>
    <w:rsid w:val="005B673E"/>
    <w:rsid w:val="00972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EA8BA"/>
  <w15:chartTrackingRefBased/>
  <w15:docId w15:val="{824D9273-C269-4E6C-A43B-351142DD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ind w:right="-79"/>
      <w:outlineLvl w:val="2"/>
    </w:pPr>
    <w:rPr>
      <w:b/>
      <w:sz w:val="40"/>
    </w:rPr>
  </w:style>
  <w:style w:type="paragraph" w:styleId="Heading4">
    <w:name w:val="heading 4"/>
    <w:basedOn w:val="Normal"/>
    <w:next w:val="Normal"/>
    <w:qFormat/>
    <w:pPr>
      <w:keepNext/>
      <w:ind w:right="-72"/>
      <w:jc w:val="center"/>
      <w:outlineLvl w:val="3"/>
    </w:pPr>
    <w:rPr>
      <w:b/>
      <w:sz w:val="40"/>
    </w:rPr>
  </w:style>
  <w:style w:type="paragraph" w:styleId="Heading5">
    <w:name w:val="heading 5"/>
    <w:basedOn w:val="Normal"/>
    <w:next w:val="Normal"/>
    <w:qFormat/>
    <w:pPr>
      <w:keepNext/>
      <w:tabs>
        <w:tab w:val="left" w:pos="360"/>
      </w:tabs>
      <w:jc w:val="center"/>
      <w:outlineLvl w:val="4"/>
    </w:pPr>
    <w:rPr>
      <w:sz w:val="64"/>
      <w:lang w:val="en-US"/>
    </w:rPr>
  </w:style>
  <w:style w:type="paragraph" w:styleId="Heading6">
    <w:name w:val="heading 6"/>
    <w:basedOn w:val="Normal"/>
    <w:next w:val="Normal"/>
    <w:qFormat/>
    <w:pPr>
      <w:keepNext/>
      <w:jc w:val="center"/>
      <w:outlineLvl w:val="5"/>
    </w:pPr>
    <w:rPr>
      <w:b/>
      <w:sz w:val="40"/>
    </w:rPr>
  </w:style>
  <w:style w:type="paragraph" w:styleId="Heading7">
    <w:name w:val="heading 7"/>
    <w:basedOn w:val="Normal"/>
    <w:next w:val="Normal"/>
    <w:qFormat/>
    <w:pPr>
      <w:keepNext/>
      <w:ind w:right="-79"/>
      <w:jc w:val="center"/>
      <w:outlineLvl w:val="6"/>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BodyText">
    <w:name w:val="Body Text"/>
    <w:basedOn w:val="Normal"/>
    <w:semiHidden/>
    <w:pPr>
      <w:jc w:val="both"/>
    </w:pPr>
    <w:rPr>
      <w:i/>
      <w:sz w:val="32"/>
    </w:rPr>
  </w:style>
  <w:style w:type="paragraph" w:styleId="BodyText2">
    <w:name w:val="Body Text 2"/>
    <w:basedOn w:val="Normal"/>
    <w:semiHidden/>
    <w:pPr>
      <w:ind w:right="-79"/>
      <w:jc w:val="center"/>
    </w:pPr>
    <w:rPr>
      <w:b/>
      <w:sz w:val="4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pPr>
      <w:ind w:right="-72"/>
      <w:jc w:val="both"/>
    </w:pPr>
    <w:rPr>
      <w:sz w:val="28"/>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Watford Adult Guidance Centre - Information Sheet</vt:lpstr>
    </vt:vector>
  </TitlesOfParts>
  <Company> </Company>
  <LinksUpToDate>false</LinksUpToDate>
  <CharactersWithSpaces>1947</CharactersWithSpaces>
  <SharedDoc>false</SharedDoc>
  <HLinks>
    <vt:vector size="12" baseType="variant">
      <vt:variant>
        <vt:i4>6946895</vt:i4>
      </vt:variant>
      <vt:variant>
        <vt:i4>3034</vt:i4>
      </vt:variant>
      <vt:variant>
        <vt:i4>1026</vt:i4>
      </vt:variant>
      <vt:variant>
        <vt:i4>1</vt:i4>
      </vt:variant>
      <vt:variant>
        <vt:lpwstr>\\Wwis2\Records\Leaflets\LOGOEEDA.BMP</vt:lpwstr>
      </vt:variant>
      <vt:variant>
        <vt:lpwstr/>
      </vt:variant>
      <vt:variant>
        <vt:i4>3407937</vt:i4>
      </vt:variant>
      <vt:variant>
        <vt:i4>3149</vt:i4>
      </vt:variant>
      <vt:variant>
        <vt:i4>1025</vt:i4>
      </vt:variant>
      <vt:variant>
        <vt:i4>1</vt:i4>
      </vt:variant>
      <vt:variant>
        <vt:lpwstr>LOGO_WW.BMP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Watford Adult Guidance Centre - Information Sheet</dc:title>
  <dc:subject/>
  <dc:creator>N E User</dc:creator>
  <cp:keywords/>
  <cp:lastModifiedBy>Connie.Colli</cp:lastModifiedBy>
  <cp:revision>3</cp:revision>
  <cp:lastPrinted>2002-01-08T14:33:00Z</cp:lastPrinted>
  <dcterms:created xsi:type="dcterms:W3CDTF">2018-06-28T20:35:00Z</dcterms:created>
  <dcterms:modified xsi:type="dcterms:W3CDTF">2018-06-29T08:07:00Z</dcterms:modified>
</cp:coreProperties>
</file>